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23AC0" w14:textId="77777777" w:rsidR="009438E9" w:rsidRDefault="04EC61C0">
      <w:pPr>
        <w:spacing w:after="100"/>
      </w:pPr>
      <w:r w:rsidRPr="6C2EEF7E">
        <w:rPr>
          <w:b/>
          <w:bCs/>
          <w:sz w:val="26"/>
          <w:szCs w:val="26"/>
          <w:lang w:val="en-US"/>
        </w:rPr>
        <w:t>Додаток 2. ФОРМА КОМЕРЦІЙНОЇ ПРОПОЗИЦІЇ</w:t>
      </w:r>
    </w:p>
    <w:p w14:paraId="34CA07E6" w14:textId="77777777" w:rsidR="009438E9" w:rsidRDefault="04EC61C0">
      <w:pPr>
        <w:spacing w:after="100"/>
      </w:pPr>
      <w:r w:rsidRPr="6C2EEF7E">
        <w:rPr>
          <w:lang w:val="en-US"/>
        </w:rPr>
        <w:t>до тендеру на відбір виконавця дослідження «Громадянське суспільство України в умовах війни — 2022-2026: екосистема стійкості»</w:t>
      </w:r>
    </w:p>
    <w:p w14:paraId="672A6659" w14:textId="77777777" w:rsidR="009438E9" w:rsidRDefault="009438E9">
      <w:pPr>
        <w:spacing w:after="10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8"/>
        <w:gridCol w:w="3878"/>
      </w:tblGrid>
      <w:tr w:rsidR="009438E9" w14:paraId="2A20D54F" w14:textId="77777777" w:rsidTr="6C2EEF7E">
        <w:tc>
          <w:tcPr>
            <w:tcW w:w="0" w:type="auto"/>
            <w:gridSpan w:val="2"/>
            <w:shd w:val="clear" w:color="auto" w:fill="DCE6F1"/>
          </w:tcPr>
          <w:p w14:paraId="73B4580D" w14:textId="77777777" w:rsidR="009438E9" w:rsidRDefault="04EC61C0">
            <w:r w:rsidRPr="00DF3D90">
              <w:rPr>
                <w:b/>
                <w:bCs/>
              </w:rPr>
              <w:t>1. Короткі відомості про суб'єкта підприємницької діяльності</w:t>
            </w:r>
          </w:p>
        </w:tc>
      </w:tr>
      <w:tr w:rsidR="009438E9" w14:paraId="15BF3877" w14:textId="77777777" w:rsidTr="6C2EEF7E">
        <w:tc>
          <w:tcPr>
            <w:tcW w:w="3000" w:type="pct"/>
            <w:vAlign w:val="center"/>
          </w:tcPr>
          <w:p w14:paraId="5DC5F809" w14:textId="77777777" w:rsidR="009438E9" w:rsidRDefault="04EC61C0">
            <w:r w:rsidRPr="6C2EEF7E">
              <w:rPr>
                <w:lang w:val="en-US"/>
              </w:rPr>
              <w:t>Назва суб'єкта господарювання:</w:t>
            </w:r>
          </w:p>
        </w:tc>
        <w:tc>
          <w:tcPr>
            <w:tcW w:w="2000" w:type="pct"/>
            <w:vAlign w:val="center"/>
          </w:tcPr>
          <w:p w14:paraId="0A37501D" w14:textId="77777777" w:rsidR="009438E9" w:rsidRDefault="009438E9"/>
        </w:tc>
      </w:tr>
      <w:tr w:rsidR="009438E9" w14:paraId="61BE9324" w14:textId="77777777" w:rsidTr="6C2EEF7E">
        <w:tc>
          <w:tcPr>
            <w:tcW w:w="3000" w:type="pct"/>
            <w:vAlign w:val="center"/>
          </w:tcPr>
          <w:p w14:paraId="7BF6B03D" w14:textId="77777777" w:rsidR="009438E9" w:rsidRDefault="04EC61C0">
            <w:r w:rsidRPr="6C2EEF7E">
              <w:rPr>
                <w:lang w:val="en-US"/>
              </w:rPr>
              <w:t>Юридична адреса:</w:t>
            </w:r>
          </w:p>
        </w:tc>
        <w:tc>
          <w:tcPr>
            <w:tcW w:w="2000" w:type="pct"/>
            <w:vAlign w:val="center"/>
          </w:tcPr>
          <w:p w14:paraId="5DAB6C7B" w14:textId="77777777" w:rsidR="009438E9" w:rsidRDefault="009438E9"/>
        </w:tc>
      </w:tr>
      <w:tr w:rsidR="009438E9" w14:paraId="29CB9164" w14:textId="77777777" w:rsidTr="6C2EEF7E">
        <w:tc>
          <w:tcPr>
            <w:tcW w:w="3000" w:type="pct"/>
            <w:vAlign w:val="center"/>
          </w:tcPr>
          <w:p w14:paraId="1CB256C6" w14:textId="77777777" w:rsidR="009438E9" w:rsidRDefault="04EC61C0">
            <w:r w:rsidRPr="6C2EEF7E">
              <w:rPr>
                <w:lang w:val="en-US"/>
              </w:rPr>
              <w:t>Фактична адреса:</w:t>
            </w:r>
          </w:p>
        </w:tc>
        <w:tc>
          <w:tcPr>
            <w:tcW w:w="2000" w:type="pct"/>
            <w:vAlign w:val="center"/>
          </w:tcPr>
          <w:p w14:paraId="02EB378F" w14:textId="77777777" w:rsidR="009438E9" w:rsidRDefault="009438E9"/>
        </w:tc>
      </w:tr>
      <w:tr w:rsidR="009438E9" w14:paraId="2210C057" w14:textId="77777777" w:rsidTr="6C2EEF7E">
        <w:tc>
          <w:tcPr>
            <w:tcW w:w="3000" w:type="pct"/>
            <w:vAlign w:val="center"/>
          </w:tcPr>
          <w:p w14:paraId="218BBD9B" w14:textId="77777777" w:rsidR="009438E9" w:rsidRDefault="04EC61C0">
            <w:r w:rsidRPr="6C2EEF7E">
              <w:rPr>
                <w:lang w:val="en-US"/>
              </w:rPr>
              <w:t>Код ЄДРПОУ/ІПН:</w:t>
            </w:r>
          </w:p>
        </w:tc>
        <w:tc>
          <w:tcPr>
            <w:tcW w:w="2000" w:type="pct"/>
            <w:vAlign w:val="center"/>
          </w:tcPr>
          <w:p w14:paraId="6A05A809" w14:textId="77777777" w:rsidR="009438E9" w:rsidRDefault="009438E9"/>
        </w:tc>
      </w:tr>
      <w:tr w:rsidR="009438E9" w14:paraId="079AFF4E" w14:textId="77777777" w:rsidTr="6C2EEF7E">
        <w:tc>
          <w:tcPr>
            <w:tcW w:w="3000" w:type="pct"/>
            <w:vAlign w:val="center"/>
          </w:tcPr>
          <w:p w14:paraId="7A4DE0CE" w14:textId="77777777" w:rsidR="009438E9" w:rsidRDefault="04EC61C0">
            <w:r w:rsidRPr="6C2EEF7E">
              <w:rPr>
                <w:lang w:val="en-US"/>
              </w:rPr>
              <w:t>Дата реєстрації:</w:t>
            </w:r>
          </w:p>
        </w:tc>
        <w:tc>
          <w:tcPr>
            <w:tcW w:w="2000" w:type="pct"/>
            <w:vAlign w:val="center"/>
          </w:tcPr>
          <w:p w14:paraId="5A39BBE3" w14:textId="77777777" w:rsidR="009438E9" w:rsidRDefault="009438E9"/>
        </w:tc>
      </w:tr>
      <w:tr w:rsidR="009438E9" w14:paraId="72932BC7" w14:textId="77777777" w:rsidTr="6C2EEF7E">
        <w:tc>
          <w:tcPr>
            <w:tcW w:w="3000" w:type="pct"/>
            <w:vAlign w:val="center"/>
          </w:tcPr>
          <w:p w14:paraId="11AA87FE" w14:textId="77777777" w:rsidR="009438E9" w:rsidRDefault="04EC61C0">
            <w:r w:rsidRPr="6C2EEF7E">
              <w:rPr>
                <w:lang w:val="en-US"/>
              </w:rPr>
              <w:t>Організаційно-правова форма реєстрації:</w:t>
            </w:r>
          </w:p>
        </w:tc>
        <w:tc>
          <w:tcPr>
            <w:tcW w:w="2000" w:type="pct"/>
            <w:vAlign w:val="center"/>
          </w:tcPr>
          <w:p w14:paraId="0757D9BA" w14:textId="77777777" w:rsidR="009438E9" w:rsidRDefault="04EC61C0">
            <w:r w:rsidRPr="00DF3D90">
              <w:rPr>
                <w:lang w:val="ru-RU"/>
              </w:rPr>
              <w:t xml:space="preserve">(напр., ФОП 3 </w:t>
            </w:r>
            <w:proofErr w:type="spellStart"/>
            <w:r w:rsidRPr="00DF3D90">
              <w:rPr>
                <w:lang w:val="ru-RU"/>
              </w:rPr>
              <w:t>група</w:t>
            </w:r>
            <w:proofErr w:type="spellEnd"/>
            <w:r w:rsidRPr="00DF3D90">
              <w:rPr>
                <w:lang w:val="ru-RU"/>
              </w:rPr>
              <w:t xml:space="preserve"> 5%, ТОВ на </w:t>
            </w:r>
            <w:proofErr w:type="spellStart"/>
            <w:r w:rsidRPr="00DF3D90">
              <w:rPr>
                <w:lang w:val="ru-RU"/>
              </w:rPr>
              <w:t>загальних</w:t>
            </w:r>
            <w:proofErr w:type="spellEnd"/>
            <w:r w:rsidRPr="00DF3D90">
              <w:rPr>
                <w:lang w:val="ru-RU"/>
              </w:rPr>
              <w:t xml:space="preserve"> </w:t>
            </w:r>
            <w:proofErr w:type="spellStart"/>
            <w:r w:rsidRPr="00DF3D90">
              <w:rPr>
                <w:lang w:val="ru-RU"/>
              </w:rPr>
              <w:t>підставах</w:t>
            </w:r>
            <w:proofErr w:type="spellEnd"/>
            <w:r w:rsidRPr="00DF3D90">
              <w:rPr>
                <w:lang w:val="ru-RU"/>
              </w:rPr>
              <w:t xml:space="preserve"> </w:t>
            </w:r>
            <w:proofErr w:type="spellStart"/>
            <w:r w:rsidRPr="00DF3D90">
              <w:rPr>
                <w:lang w:val="ru-RU"/>
              </w:rPr>
              <w:t>тощо</w:t>
            </w:r>
            <w:proofErr w:type="spellEnd"/>
            <w:r w:rsidRPr="00DF3D90">
              <w:rPr>
                <w:lang w:val="ru-RU"/>
              </w:rPr>
              <w:t>)</w:t>
            </w:r>
          </w:p>
        </w:tc>
      </w:tr>
      <w:tr w:rsidR="009438E9" w14:paraId="0C14CF00" w14:textId="77777777" w:rsidTr="6C2EEF7E">
        <w:tc>
          <w:tcPr>
            <w:tcW w:w="3000" w:type="pct"/>
            <w:vAlign w:val="center"/>
          </w:tcPr>
          <w:p w14:paraId="261B5AA2" w14:textId="77777777" w:rsidR="009438E9" w:rsidRDefault="04EC61C0">
            <w:proofErr w:type="spellStart"/>
            <w:r w:rsidRPr="00DF3D90">
              <w:rPr>
                <w:lang w:val="ru-RU"/>
              </w:rPr>
              <w:t>Дані</w:t>
            </w:r>
            <w:proofErr w:type="spellEnd"/>
            <w:r w:rsidRPr="00DF3D90">
              <w:rPr>
                <w:lang w:val="ru-RU"/>
              </w:rPr>
              <w:t xml:space="preserve"> про </w:t>
            </w:r>
            <w:proofErr w:type="spellStart"/>
            <w:r w:rsidRPr="00DF3D90">
              <w:rPr>
                <w:lang w:val="ru-RU"/>
              </w:rPr>
              <w:t>реєстрацію</w:t>
            </w:r>
            <w:proofErr w:type="spellEnd"/>
            <w:r w:rsidRPr="00DF3D90">
              <w:rPr>
                <w:lang w:val="ru-RU"/>
              </w:rPr>
              <w:t xml:space="preserve"> </w:t>
            </w:r>
            <w:proofErr w:type="spellStart"/>
            <w:r w:rsidRPr="00DF3D90">
              <w:rPr>
                <w:lang w:val="ru-RU"/>
              </w:rPr>
              <w:t>суб'єкту</w:t>
            </w:r>
            <w:proofErr w:type="spellEnd"/>
            <w:r w:rsidRPr="00DF3D90">
              <w:rPr>
                <w:lang w:val="ru-RU"/>
              </w:rPr>
              <w:t xml:space="preserve"> </w:t>
            </w:r>
            <w:proofErr w:type="spellStart"/>
            <w:r w:rsidRPr="00DF3D90">
              <w:rPr>
                <w:lang w:val="ru-RU"/>
              </w:rPr>
              <w:t>господарювання</w:t>
            </w:r>
            <w:proofErr w:type="spellEnd"/>
            <w:r w:rsidRPr="00DF3D90">
              <w:rPr>
                <w:lang w:val="ru-RU"/>
              </w:rPr>
              <w:t xml:space="preserve"> (</w:t>
            </w:r>
            <w:proofErr w:type="spellStart"/>
            <w:r w:rsidRPr="00DF3D90">
              <w:rPr>
                <w:lang w:val="ru-RU"/>
              </w:rPr>
              <w:t>Витяг</w:t>
            </w:r>
            <w:proofErr w:type="spellEnd"/>
            <w:r w:rsidRPr="00DF3D90">
              <w:rPr>
                <w:lang w:val="ru-RU"/>
              </w:rPr>
              <w:t xml:space="preserve"> з ЄДР):</w:t>
            </w:r>
          </w:p>
        </w:tc>
        <w:tc>
          <w:tcPr>
            <w:tcW w:w="2000" w:type="pct"/>
            <w:vAlign w:val="center"/>
          </w:tcPr>
          <w:p w14:paraId="2902D263" w14:textId="77777777" w:rsidR="009438E9" w:rsidRDefault="04EC61C0">
            <w:r w:rsidRPr="00DF3D90">
              <w:rPr>
                <w:lang w:val="ru-RU"/>
              </w:rPr>
              <w:t>Додано/Не додано до листа</w:t>
            </w:r>
          </w:p>
        </w:tc>
      </w:tr>
      <w:tr w:rsidR="009438E9" w14:paraId="320A4B8C" w14:textId="77777777" w:rsidTr="6C2EEF7E">
        <w:tc>
          <w:tcPr>
            <w:tcW w:w="3000" w:type="pct"/>
            <w:vAlign w:val="center"/>
          </w:tcPr>
          <w:p w14:paraId="7D18B15A" w14:textId="77777777" w:rsidR="009438E9" w:rsidRDefault="04EC61C0">
            <w:proofErr w:type="spellStart"/>
            <w:r w:rsidRPr="00DF3D90">
              <w:rPr>
                <w:lang w:val="ru-RU"/>
              </w:rPr>
              <w:t>Дані</w:t>
            </w:r>
            <w:proofErr w:type="spellEnd"/>
            <w:r w:rsidRPr="00DF3D90">
              <w:rPr>
                <w:lang w:val="ru-RU"/>
              </w:rPr>
              <w:t xml:space="preserve"> про </w:t>
            </w:r>
            <w:proofErr w:type="spellStart"/>
            <w:r w:rsidRPr="00DF3D90">
              <w:rPr>
                <w:lang w:val="ru-RU"/>
              </w:rPr>
              <w:t>взяття</w:t>
            </w:r>
            <w:proofErr w:type="spellEnd"/>
            <w:r w:rsidRPr="00DF3D90">
              <w:rPr>
                <w:lang w:val="ru-RU"/>
              </w:rPr>
              <w:t xml:space="preserve"> на </w:t>
            </w:r>
            <w:proofErr w:type="spellStart"/>
            <w:r w:rsidRPr="00DF3D90">
              <w:rPr>
                <w:lang w:val="ru-RU"/>
              </w:rPr>
              <w:t>облік</w:t>
            </w:r>
            <w:proofErr w:type="spellEnd"/>
            <w:r w:rsidRPr="00DF3D90">
              <w:rPr>
                <w:lang w:val="ru-RU"/>
              </w:rPr>
              <w:t xml:space="preserve"> </w:t>
            </w:r>
            <w:proofErr w:type="spellStart"/>
            <w:r w:rsidRPr="00DF3D90">
              <w:rPr>
                <w:lang w:val="ru-RU"/>
              </w:rPr>
              <w:t>платника</w:t>
            </w:r>
            <w:proofErr w:type="spellEnd"/>
            <w:r w:rsidRPr="00DF3D90">
              <w:rPr>
                <w:lang w:val="ru-RU"/>
              </w:rPr>
              <w:t xml:space="preserve"> </w:t>
            </w:r>
            <w:proofErr w:type="spellStart"/>
            <w:r w:rsidRPr="00DF3D90">
              <w:rPr>
                <w:lang w:val="ru-RU"/>
              </w:rPr>
              <w:t>податку</w:t>
            </w:r>
            <w:proofErr w:type="spellEnd"/>
            <w:r w:rsidRPr="00DF3D90">
              <w:rPr>
                <w:lang w:val="ru-RU"/>
              </w:rPr>
              <w:t xml:space="preserve"> (</w:t>
            </w:r>
            <w:proofErr w:type="spellStart"/>
            <w:r w:rsidRPr="00DF3D90">
              <w:rPr>
                <w:lang w:val="ru-RU"/>
              </w:rPr>
              <w:t>Витяг</w:t>
            </w:r>
            <w:proofErr w:type="spellEnd"/>
            <w:r w:rsidRPr="00DF3D90">
              <w:rPr>
                <w:lang w:val="ru-RU"/>
              </w:rPr>
              <w:t xml:space="preserve"> з ЄДР </w:t>
            </w:r>
            <w:proofErr w:type="spellStart"/>
            <w:r w:rsidRPr="00DF3D90">
              <w:rPr>
                <w:lang w:val="ru-RU"/>
              </w:rPr>
              <w:t>або</w:t>
            </w:r>
            <w:proofErr w:type="spellEnd"/>
            <w:r w:rsidRPr="00DF3D90">
              <w:rPr>
                <w:lang w:val="ru-RU"/>
              </w:rPr>
              <w:t xml:space="preserve"> </w:t>
            </w:r>
            <w:proofErr w:type="spellStart"/>
            <w:r w:rsidRPr="00DF3D90">
              <w:rPr>
                <w:lang w:val="ru-RU"/>
              </w:rPr>
              <w:t>Довідка</w:t>
            </w:r>
            <w:proofErr w:type="spellEnd"/>
            <w:r w:rsidRPr="00DF3D90">
              <w:rPr>
                <w:lang w:val="ru-RU"/>
              </w:rPr>
              <w:t xml:space="preserve"> з </w:t>
            </w:r>
            <w:proofErr w:type="spellStart"/>
            <w:r w:rsidRPr="00DF3D90">
              <w:rPr>
                <w:lang w:val="ru-RU"/>
              </w:rPr>
              <w:t>податкової</w:t>
            </w:r>
            <w:proofErr w:type="spellEnd"/>
            <w:r w:rsidRPr="00DF3D90">
              <w:rPr>
                <w:lang w:val="ru-RU"/>
              </w:rPr>
              <w:t xml:space="preserve"> </w:t>
            </w:r>
            <w:proofErr w:type="spellStart"/>
            <w:r w:rsidRPr="00DF3D90">
              <w:rPr>
                <w:lang w:val="ru-RU"/>
              </w:rPr>
              <w:t>служби</w:t>
            </w:r>
            <w:proofErr w:type="spellEnd"/>
            <w:r w:rsidRPr="00DF3D90">
              <w:rPr>
                <w:lang w:val="ru-RU"/>
              </w:rPr>
              <w:t>):</w:t>
            </w:r>
          </w:p>
        </w:tc>
        <w:tc>
          <w:tcPr>
            <w:tcW w:w="2000" w:type="pct"/>
            <w:vAlign w:val="center"/>
          </w:tcPr>
          <w:p w14:paraId="1B078240" w14:textId="77777777" w:rsidR="009438E9" w:rsidRDefault="04EC61C0">
            <w:r w:rsidRPr="00DF3D90">
              <w:rPr>
                <w:lang w:val="ru-RU"/>
              </w:rPr>
              <w:t>Додано/Не додано до листа</w:t>
            </w:r>
          </w:p>
        </w:tc>
      </w:tr>
      <w:tr w:rsidR="009438E9" w14:paraId="4C517327" w14:textId="77777777" w:rsidTr="6C2EEF7E">
        <w:tc>
          <w:tcPr>
            <w:tcW w:w="3000" w:type="pct"/>
            <w:vAlign w:val="center"/>
          </w:tcPr>
          <w:p w14:paraId="7F917B7C" w14:textId="77777777" w:rsidR="009438E9" w:rsidRDefault="04EC61C0">
            <w:proofErr w:type="spellStart"/>
            <w:r w:rsidRPr="00DF3D90">
              <w:rPr>
                <w:lang w:val="ru-RU"/>
              </w:rPr>
              <w:t>Важливо</w:t>
            </w:r>
            <w:proofErr w:type="spellEnd"/>
            <w:r w:rsidRPr="00DF3D90">
              <w:rPr>
                <w:lang w:val="ru-RU"/>
              </w:rPr>
              <w:t xml:space="preserve"> для </w:t>
            </w:r>
            <w:proofErr w:type="spellStart"/>
            <w:r w:rsidRPr="00DF3D90">
              <w:rPr>
                <w:lang w:val="ru-RU"/>
              </w:rPr>
              <w:t>платників</w:t>
            </w:r>
            <w:proofErr w:type="spellEnd"/>
            <w:r w:rsidRPr="00DF3D90">
              <w:rPr>
                <w:lang w:val="ru-RU"/>
              </w:rPr>
              <w:t xml:space="preserve"> ПДВ (</w:t>
            </w:r>
            <w:proofErr w:type="spellStart"/>
            <w:r w:rsidRPr="00DF3D90">
              <w:rPr>
                <w:lang w:val="ru-RU"/>
              </w:rPr>
              <w:t>Міжнародна</w:t>
            </w:r>
            <w:proofErr w:type="spellEnd"/>
            <w:r w:rsidRPr="00DF3D90">
              <w:rPr>
                <w:lang w:val="ru-RU"/>
              </w:rPr>
              <w:t xml:space="preserve"> </w:t>
            </w:r>
            <w:proofErr w:type="spellStart"/>
            <w:r w:rsidRPr="00DF3D90">
              <w:rPr>
                <w:lang w:val="ru-RU"/>
              </w:rPr>
              <w:t>технічна</w:t>
            </w:r>
            <w:proofErr w:type="spellEnd"/>
            <w:r w:rsidRPr="00DF3D90">
              <w:rPr>
                <w:lang w:val="ru-RU"/>
              </w:rPr>
              <w:t xml:space="preserve"> </w:t>
            </w:r>
            <w:proofErr w:type="spellStart"/>
            <w:r w:rsidRPr="00DF3D90">
              <w:rPr>
                <w:lang w:val="ru-RU"/>
              </w:rPr>
              <w:t>допомога</w:t>
            </w:r>
            <w:proofErr w:type="spellEnd"/>
            <w:r w:rsidRPr="00DF3D90">
              <w:rPr>
                <w:lang w:val="ru-RU"/>
              </w:rPr>
              <w:t xml:space="preserve">): </w:t>
            </w:r>
            <w:proofErr w:type="spellStart"/>
            <w:r w:rsidRPr="00DF3D90">
              <w:rPr>
                <w:lang w:val="ru-RU"/>
              </w:rPr>
              <w:t>чи</w:t>
            </w:r>
            <w:proofErr w:type="spellEnd"/>
            <w:r w:rsidRPr="00DF3D90">
              <w:rPr>
                <w:lang w:val="ru-RU"/>
              </w:rPr>
              <w:t xml:space="preserve"> </w:t>
            </w:r>
            <w:proofErr w:type="spellStart"/>
            <w:r w:rsidRPr="00DF3D90">
              <w:rPr>
                <w:lang w:val="ru-RU"/>
              </w:rPr>
              <w:t>підтверджує</w:t>
            </w:r>
            <w:proofErr w:type="spellEnd"/>
            <w:r w:rsidRPr="00DF3D90">
              <w:rPr>
                <w:lang w:val="ru-RU"/>
              </w:rPr>
              <w:t xml:space="preserve"> </w:t>
            </w:r>
            <w:proofErr w:type="spellStart"/>
            <w:r w:rsidRPr="00DF3D90">
              <w:rPr>
                <w:lang w:val="ru-RU"/>
              </w:rPr>
              <w:t>готовність</w:t>
            </w:r>
            <w:proofErr w:type="spellEnd"/>
            <w:r w:rsidRPr="00DF3D90">
              <w:rPr>
                <w:lang w:val="ru-RU"/>
              </w:rPr>
              <w:t xml:space="preserve"> пройти процедуру </w:t>
            </w:r>
            <w:proofErr w:type="spellStart"/>
            <w:r w:rsidRPr="00DF3D90">
              <w:rPr>
                <w:lang w:val="ru-RU"/>
              </w:rPr>
              <w:t>звільнення</w:t>
            </w:r>
            <w:proofErr w:type="spellEnd"/>
            <w:r w:rsidRPr="00DF3D90">
              <w:rPr>
                <w:lang w:val="ru-RU"/>
              </w:rPr>
              <w:t xml:space="preserve"> </w:t>
            </w:r>
            <w:proofErr w:type="spellStart"/>
            <w:r w:rsidRPr="00DF3D90">
              <w:rPr>
                <w:lang w:val="ru-RU"/>
              </w:rPr>
              <w:t>від</w:t>
            </w:r>
            <w:proofErr w:type="spellEnd"/>
            <w:r w:rsidRPr="00DF3D90">
              <w:rPr>
                <w:lang w:val="ru-RU"/>
              </w:rPr>
              <w:t xml:space="preserve"> </w:t>
            </w:r>
            <w:proofErr w:type="spellStart"/>
            <w:r w:rsidRPr="00DF3D90">
              <w:rPr>
                <w:lang w:val="ru-RU"/>
              </w:rPr>
              <w:t>сплати</w:t>
            </w:r>
            <w:proofErr w:type="spellEnd"/>
            <w:r w:rsidRPr="00DF3D90">
              <w:rPr>
                <w:lang w:val="ru-RU"/>
              </w:rPr>
              <w:t xml:space="preserve"> ПДВ </w:t>
            </w:r>
            <w:proofErr w:type="gramStart"/>
            <w:r w:rsidRPr="00DF3D90">
              <w:rPr>
                <w:lang w:val="ru-RU"/>
              </w:rPr>
              <w:t>у межах</w:t>
            </w:r>
            <w:proofErr w:type="gramEnd"/>
            <w:r w:rsidRPr="00DF3D90">
              <w:rPr>
                <w:lang w:val="ru-RU"/>
              </w:rPr>
              <w:t xml:space="preserve"> </w:t>
            </w:r>
            <w:proofErr w:type="spellStart"/>
            <w:r w:rsidRPr="00DF3D90">
              <w:rPr>
                <w:lang w:val="ru-RU"/>
              </w:rPr>
              <w:t>проєктів</w:t>
            </w:r>
            <w:proofErr w:type="spellEnd"/>
            <w:r w:rsidRPr="00DF3D90">
              <w:rPr>
                <w:lang w:val="ru-RU"/>
              </w:rPr>
              <w:t xml:space="preserve"> МТД </w:t>
            </w:r>
            <w:proofErr w:type="spellStart"/>
            <w:r w:rsidRPr="00DF3D90">
              <w:rPr>
                <w:lang w:val="ru-RU"/>
              </w:rPr>
              <w:t>відповідно</w:t>
            </w:r>
            <w:proofErr w:type="spellEnd"/>
            <w:r w:rsidRPr="00DF3D90">
              <w:rPr>
                <w:lang w:val="ru-RU"/>
              </w:rPr>
              <w:t xml:space="preserve"> до Постанови КМУ №153?</w:t>
            </w:r>
          </w:p>
        </w:tc>
        <w:tc>
          <w:tcPr>
            <w:tcW w:w="2000" w:type="pct"/>
            <w:vAlign w:val="center"/>
          </w:tcPr>
          <w:p w14:paraId="7E9BFFB4" w14:textId="77777777" w:rsidR="009438E9" w:rsidRDefault="04EC61C0">
            <w:proofErr w:type="gramStart"/>
            <w:r w:rsidRPr="00DF3D90">
              <w:rPr>
                <w:lang w:val="ru-RU"/>
              </w:rPr>
              <w:t>[ ]</w:t>
            </w:r>
            <w:proofErr w:type="gramEnd"/>
            <w:r w:rsidRPr="00DF3D90">
              <w:rPr>
                <w:lang w:val="ru-RU"/>
              </w:rPr>
              <w:t xml:space="preserve"> ТАК, </w:t>
            </w:r>
            <w:proofErr w:type="spellStart"/>
            <w:r w:rsidRPr="00DF3D90">
              <w:rPr>
                <w:lang w:val="ru-RU"/>
              </w:rPr>
              <w:t>погоджуюсь</w:t>
            </w:r>
            <w:proofErr w:type="spellEnd"/>
            <w:r w:rsidRPr="00DF3D90">
              <w:rPr>
                <w:lang w:val="ru-RU"/>
              </w:rPr>
              <w:t xml:space="preserve"> [ ] НІ, не </w:t>
            </w:r>
            <w:proofErr w:type="spellStart"/>
            <w:r w:rsidRPr="00DF3D90">
              <w:rPr>
                <w:lang w:val="ru-RU"/>
              </w:rPr>
              <w:t>погоджуюсь</w:t>
            </w:r>
            <w:proofErr w:type="spellEnd"/>
            <w:r w:rsidRPr="00DF3D90">
              <w:rPr>
                <w:lang w:val="ru-RU"/>
              </w:rPr>
              <w:t xml:space="preserve"> (</w:t>
            </w:r>
            <w:proofErr w:type="spellStart"/>
            <w:r w:rsidRPr="00DF3D90">
              <w:rPr>
                <w:lang w:val="ru-RU"/>
              </w:rPr>
              <w:t>вкажіть</w:t>
            </w:r>
            <w:proofErr w:type="spellEnd"/>
            <w:r w:rsidRPr="00DF3D90">
              <w:rPr>
                <w:lang w:val="ru-RU"/>
              </w:rPr>
              <w:t xml:space="preserve"> причину)</w:t>
            </w:r>
          </w:p>
        </w:tc>
      </w:tr>
      <w:tr w:rsidR="009438E9" w14:paraId="02E2F5B7" w14:textId="77777777" w:rsidTr="6C2EEF7E">
        <w:tc>
          <w:tcPr>
            <w:tcW w:w="3000" w:type="pct"/>
            <w:vAlign w:val="center"/>
          </w:tcPr>
          <w:p w14:paraId="38566250" w14:textId="77777777" w:rsidR="009438E9" w:rsidRDefault="04EC61C0">
            <w:r w:rsidRPr="00DF3D90">
              <w:t>Заповнений Додаток 1 / ДЕКЛАРАЦІЯ УЧАСНИКА ТЕНДЕРУ щодо відповідності критеріям благонадійності та відсутності конфлікту інтересів:</w:t>
            </w:r>
          </w:p>
        </w:tc>
        <w:tc>
          <w:tcPr>
            <w:tcW w:w="2000" w:type="pct"/>
            <w:vAlign w:val="center"/>
          </w:tcPr>
          <w:p w14:paraId="44B8A946" w14:textId="77777777" w:rsidR="009438E9" w:rsidRDefault="04EC61C0">
            <w:r w:rsidRPr="00DF3D90">
              <w:rPr>
                <w:lang w:val="ru-RU"/>
              </w:rPr>
              <w:t>Додано/Не додано до листа</w:t>
            </w:r>
          </w:p>
        </w:tc>
      </w:tr>
      <w:tr w:rsidR="009438E9" w14:paraId="2FE150F7" w14:textId="77777777" w:rsidTr="6C2EEF7E">
        <w:tc>
          <w:tcPr>
            <w:tcW w:w="3000" w:type="pct"/>
            <w:vAlign w:val="center"/>
          </w:tcPr>
          <w:p w14:paraId="55BACEB8" w14:textId="77777777" w:rsidR="009438E9" w:rsidRDefault="04EC61C0">
            <w:proofErr w:type="spellStart"/>
            <w:r w:rsidRPr="00DF3D90">
              <w:rPr>
                <w:lang w:val="ru-RU"/>
              </w:rPr>
              <w:t>Відповідальна</w:t>
            </w:r>
            <w:proofErr w:type="spellEnd"/>
            <w:r w:rsidRPr="00DF3D90">
              <w:rPr>
                <w:lang w:val="ru-RU"/>
              </w:rPr>
              <w:t xml:space="preserve"> особа за </w:t>
            </w:r>
            <w:proofErr w:type="spellStart"/>
            <w:r w:rsidRPr="00DF3D90">
              <w:rPr>
                <w:lang w:val="ru-RU"/>
              </w:rPr>
              <w:t>подану</w:t>
            </w:r>
            <w:proofErr w:type="spellEnd"/>
            <w:r w:rsidRPr="00DF3D90">
              <w:rPr>
                <w:lang w:val="ru-RU"/>
              </w:rPr>
              <w:t xml:space="preserve"> </w:t>
            </w:r>
            <w:proofErr w:type="spellStart"/>
            <w:r w:rsidRPr="00DF3D90">
              <w:rPr>
                <w:lang w:val="ru-RU"/>
              </w:rPr>
              <w:t>пропозицію</w:t>
            </w:r>
            <w:proofErr w:type="spellEnd"/>
            <w:r w:rsidRPr="00DF3D90">
              <w:rPr>
                <w:lang w:val="ru-RU"/>
              </w:rPr>
              <w:t xml:space="preserve"> (</w:t>
            </w:r>
            <w:proofErr w:type="spellStart"/>
            <w:r w:rsidRPr="00DF3D90">
              <w:rPr>
                <w:lang w:val="ru-RU"/>
              </w:rPr>
              <w:t>ім'я</w:t>
            </w:r>
            <w:proofErr w:type="spellEnd"/>
            <w:r w:rsidRPr="00DF3D90">
              <w:rPr>
                <w:lang w:val="ru-RU"/>
              </w:rPr>
              <w:t xml:space="preserve">, посада, телефон, </w:t>
            </w:r>
            <w:proofErr w:type="spellStart"/>
            <w:r w:rsidRPr="00DF3D90">
              <w:rPr>
                <w:lang w:val="ru-RU"/>
              </w:rPr>
              <w:t>електронна</w:t>
            </w:r>
            <w:proofErr w:type="spellEnd"/>
            <w:r w:rsidRPr="00DF3D90">
              <w:rPr>
                <w:lang w:val="ru-RU"/>
              </w:rPr>
              <w:t xml:space="preserve"> адреса):</w:t>
            </w:r>
          </w:p>
        </w:tc>
        <w:tc>
          <w:tcPr>
            <w:tcW w:w="2000" w:type="pct"/>
            <w:vAlign w:val="center"/>
          </w:tcPr>
          <w:p w14:paraId="41C8F396" w14:textId="77777777" w:rsidR="009438E9" w:rsidRDefault="009438E9"/>
        </w:tc>
      </w:tr>
      <w:tr w:rsidR="009438E9" w14:paraId="4F214338" w14:textId="77777777" w:rsidTr="6C2EEF7E">
        <w:tc>
          <w:tcPr>
            <w:tcW w:w="0" w:type="auto"/>
            <w:gridSpan w:val="2"/>
            <w:shd w:val="clear" w:color="auto" w:fill="DCE6F1"/>
          </w:tcPr>
          <w:p w14:paraId="36AF551B" w14:textId="77777777" w:rsidR="009438E9" w:rsidRDefault="04EC61C0">
            <w:r w:rsidRPr="00DF3D90">
              <w:rPr>
                <w:b/>
                <w:bCs/>
                <w:lang w:val="ru-RU"/>
              </w:rPr>
              <w:t xml:space="preserve">2. </w:t>
            </w:r>
            <w:proofErr w:type="spellStart"/>
            <w:r w:rsidRPr="00DF3D90">
              <w:rPr>
                <w:b/>
                <w:bCs/>
                <w:lang w:val="ru-RU"/>
              </w:rPr>
              <w:t>Досвід</w:t>
            </w:r>
            <w:proofErr w:type="spellEnd"/>
            <w:r w:rsidRPr="00DF3D90">
              <w:rPr>
                <w:b/>
                <w:bCs/>
                <w:lang w:val="ru-RU"/>
              </w:rPr>
              <w:t xml:space="preserve"> та </w:t>
            </w:r>
            <w:proofErr w:type="spellStart"/>
            <w:r w:rsidRPr="00DF3D90">
              <w:rPr>
                <w:b/>
                <w:bCs/>
                <w:lang w:val="ru-RU"/>
              </w:rPr>
              <w:t>експертиза</w:t>
            </w:r>
            <w:proofErr w:type="spellEnd"/>
            <w:r w:rsidRPr="00DF3D90">
              <w:rPr>
                <w:b/>
                <w:bCs/>
                <w:lang w:val="ru-RU"/>
              </w:rPr>
              <w:t xml:space="preserve"> та </w:t>
            </w:r>
            <w:proofErr w:type="spellStart"/>
            <w:r w:rsidRPr="00DF3D90">
              <w:rPr>
                <w:b/>
                <w:bCs/>
                <w:lang w:val="ru-RU"/>
              </w:rPr>
              <w:t>опис</w:t>
            </w:r>
            <w:proofErr w:type="spellEnd"/>
            <w:r w:rsidRPr="00DF3D90">
              <w:rPr>
                <w:b/>
                <w:bCs/>
                <w:lang w:val="ru-RU"/>
              </w:rPr>
              <w:t xml:space="preserve"> </w:t>
            </w:r>
            <w:proofErr w:type="spellStart"/>
            <w:r w:rsidRPr="00DF3D90">
              <w:rPr>
                <w:b/>
                <w:bCs/>
                <w:lang w:val="ru-RU"/>
              </w:rPr>
              <w:t>технічного</w:t>
            </w:r>
            <w:proofErr w:type="spellEnd"/>
            <w:r w:rsidRPr="00DF3D90">
              <w:rPr>
                <w:b/>
                <w:bCs/>
                <w:lang w:val="ru-RU"/>
              </w:rPr>
              <w:t xml:space="preserve"> </w:t>
            </w:r>
            <w:proofErr w:type="spellStart"/>
            <w:r w:rsidRPr="00DF3D90">
              <w:rPr>
                <w:b/>
                <w:bCs/>
                <w:lang w:val="ru-RU"/>
              </w:rPr>
              <w:t>підходу</w:t>
            </w:r>
            <w:proofErr w:type="spellEnd"/>
          </w:p>
        </w:tc>
      </w:tr>
      <w:tr w:rsidR="009438E9" w14:paraId="258D127A" w14:textId="77777777" w:rsidTr="6C2EEF7E">
        <w:tc>
          <w:tcPr>
            <w:tcW w:w="0" w:type="auto"/>
            <w:gridSpan w:val="2"/>
            <w:shd w:val="clear" w:color="auto" w:fill="F2F2F2" w:themeFill="background1" w:themeFillShade="F2"/>
          </w:tcPr>
          <w:p w14:paraId="45C0520E" w14:textId="77777777" w:rsidR="009438E9" w:rsidRDefault="04EC61C0">
            <w:r w:rsidRPr="00DF3D90">
              <w:rPr>
                <w:b/>
                <w:bCs/>
              </w:rPr>
              <w:t>А. Методологія та підхід (Оцінюється: Внутрішня узгодженість пропозиції — 40%)</w:t>
            </w:r>
          </w:p>
        </w:tc>
      </w:tr>
      <w:tr w:rsidR="009438E9" w14:paraId="5B941E3A" w14:textId="77777777" w:rsidTr="6C2EEF7E">
        <w:tc>
          <w:tcPr>
            <w:tcW w:w="3000" w:type="pct"/>
            <w:vAlign w:val="center"/>
          </w:tcPr>
          <w:p w14:paraId="788B902A" w14:textId="2F8EE15E" w:rsidR="009438E9" w:rsidRDefault="04EC61C0">
            <w:r w:rsidRPr="00DF3D90">
              <w:t xml:space="preserve">Технічна пропозиція: </w:t>
            </w:r>
            <w:r w:rsidR="03641B8D" w:rsidRPr="00DF3D90">
              <w:t xml:space="preserve">методологія та </w:t>
            </w:r>
            <w:r w:rsidRPr="00DF3D90">
              <w:t>дизайн кількісного і якісного етапів дослідження, підхід до формування вибірки та вибору кейсів, робочий план з розподілом на етапи й терміни виконання:</w:t>
            </w:r>
          </w:p>
        </w:tc>
        <w:tc>
          <w:tcPr>
            <w:tcW w:w="2000" w:type="pct"/>
            <w:vAlign w:val="center"/>
          </w:tcPr>
          <w:p w14:paraId="082B16DE" w14:textId="77777777" w:rsidR="009438E9" w:rsidRDefault="04EC61C0">
            <w:r w:rsidRPr="00DF3D90">
              <w:rPr>
                <w:lang w:val="ru-RU"/>
              </w:rPr>
              <w:t>Додано/Не додано до листа</w:t>
            </w:r>
          </w:p>
        </w:tc>
      </w:tr>
      <w:tr w:rsidR="009438E9" w14:paraId="78D54D80" w14:textId="77777777" w:rsidTr="6C2EEF7E">
        <w:tc>
          <w:tcPr>
            <w:tcW w:w="3000" w:type="pct"/>
            <w:vAlign w:val="center"/>
          </w:tcPr>
          <w:p w14:paraId="27E410A0" w14:textId="77777777" w:rsidR="009438E9" w:rsidRDefault="04EC61C0">
            <w:r w:rsidRPr="00DF3D90">
              <w:rPr>
                <w:lang w:val="ru-RU"/>
              </w:rPr>
              <w:t xml:space="preserve">План </w:t>
            </w:r>
            <w:proofErr w:type="spellStart"/>
            <w:r w:rsidRPr="00DF3D90">
              <w:rPr>
                <w:lang w:val="ru-RU"/>
              </w:rPr>
              <w:t>безпеки</w:t>
            </w:r>
            <w:proofErr w:type="spellEnd"/>
            <w:r w:rsidRPr="00DF3D90">
              <w:rPr>
                <w:lang w:val="ru-RU"/>
              </w:rPr>
              <w:t xml:space="preserve"> та </w:t>
            </w:r>
            <w:proofErr w:type="spellStart"/>
            <w:r w:rsidRPr="00DF3D90">
              <w:rPr>
                <w:lang w:val="ru-RU"/>
              </w:rPr>
              <w:t>етики</w:t>
            </w:r>
            <w:proofErr w:type="spellEnd"/>
            <w:r w:rsidRPr="00DF3D90">
              <w:rPr>
                <w:lang w:val="ru-RU"/>
              </w:rPr>
              <w:t xml:space="preserve"> </w:t>
            </w:r>
            <w:proofErr w:type="spellStart"/>
            <w:r w:rsidRPr="00DF3D90">
              <w:rPr>
                <w:lang w:val="ru-RU"/>
              </w:rPr>
              <w:t>роботи</w:t>
            </w:r>
            <w:proofErr w:type="spellEnd"/>
            <w:r w:rsidRPr="00DF3D90">
              <w:rPr>
                <w:lang w:val="ru-RU"/>
              </w:rPr>
              <w:t xml:space="preserve"> з </w:t>
            </w:r>
            <w:proofErr w:type="spellStart"/>
            <w:r w:rsidRPr="00DF3D90">
              <w:rPr>
                <w:lang w:val="ru-RU"/>
              </w:rPr>
              <w:t>інформантами</w:t>
            </w:r>
            <w:proofErr w:type="spellEnd"/>
            <w:r w:rsidRPr="00DF3D90">
              <w:rPr>
                <w:lang w:val="ru-RU"/>
              </w:rPr>
              <w:t xml:space="preserve">, </w:t>
            </w:r>
            <w:proofErr w:type="spellStart"/>
            <w:r w:rsidRPr="00DF3D90">
              <w:rPr>
                <w:lang w:val="ru-RU"/>
              </w:rPr>
              <w:t>включно</w:t>
            </w:r>
            <w:proofErr w:type="spellEnd"/>
            <w:r w:rsidRPr="00DF3D90">
              <w:rPr>
                <w:lang w:val="ru-RU"/>
              </w:rPr>
              <w:t xml:space="preserve"> </w:t>
            </w:r>
            <w:proofErr w:type="spellStart"/>
            <w:r w:rsidRPr="00DF3D90">
              <w:rPr>
                <w:lang w:val="ru-RU"/>
              </w:rPr>
              <w:t>зі</w:t>
            </w:r>
            <w:proofErr w:type="spellEnd"/>
            <w:r w:rsidRPr="00DF3D90">
              <w:rPr>
                <w:lang w:val="ru-RU"/>
              </w:rPr>
              <w:t xml:space="preserve"> </w:t>
            </w:r>
            <w:proofErr w:type="spellStart"/>
            <w:r w:rsidRPr="00DF3D90">
              <w:rPr>
                <w:lang w:val="ru-RU"/>
              </w:rPr>
              <w:t>зберіганням</w:t>
            </w:r>
            <w:proofErr w:type="spellEnd"/>
            <w:r w:rsidRPr="00DF3D90">
              <w:rPr>
                <w:lang w:val="ru-RU"/>
              </w:rPr>
              <w:t xml:space="preserve"> і </w:t>
            </w:r>
            <w:proofErr w:type="spellStart"/>
            <w:r w:rsidRPr="00DF3D90">
              <w:rPr>
                <w:lang w:val="ru-RU"/>
              </w:rPr>
              <w:t>знеособленням</w:t>
            </w:r>
            <w:proofErr w:type="spellEnd"/>
            <w:r w:rsidRPr="00DF3D90">
              <w:rPr>
                <w:lang w:val="ru-RU"/>
              </w:rPr>
              <w:t xml:space="preserve"> </w:t>
            </w:r>
            <w:proofErr w:type="spellStart"/>
            <w:r w:rsidRPr="00DF3D90">
              <w:rPr>
                <w:lang w:val="ru-RU"/>
              </w:rPr>
              <w:t>даних</w:t>
            </w:r>
            <w:proofErr w:type="spellEnd"/>
            <w:r w:rsidRPr="00DF3D90">
              <w:rPr>
                <w:lang w:val="ru-RU"/>
              </w:rPr>
              <w:t>:</w:t>
            </w:r>
          </w:p>
        </w:tc>
        <w:tc>
          <w:tcPr>
            <w:tcW w:w="2000" w:type="pct"/>
            <w:vAlign w:val="center"/>
          </w:tcPr>
          <w:p w14:paraId="6663D48D" w14:textId="77777777" w:rsidR="009438E9" w:rsidRDefault="04EC61C0">
            <w:r w:rsidRPr="00DF3D90">
              <w:rPr>
                <w:lang w:val="ru-RU"/>
              </w:rPr>
              <w:t>Додано/Не додано до листа</w:t>
            </w:r>
          </w:p>
        </w:tc>
      </w:tr>
      <w:tr w:rsidR="009438E9" w14:paraId="090CFA07" w14:textId="77777777" w:rsidTr="6C2EEF7E">
        <w:tc>
          <w:tcPr>
            <w:tcW w:w="0" w:type="auto"/>
            <w:gridSpan w:val="2"/>
            <w:shd w:val="clear" w:color="auto" w:fill="F2F2F2" w:themeFill="background1" w:themeFillShade="F2"/>
          </w:tcPr>
          <w:p w14:paraId="16169B89" w14:textId="77777777" w:rsidR="009438E9" w:rsidRDefault="04EC61C0">
            <w:r w:rsidRPr="00DF3D90">
              <w:rPr>
                <w:b/>
                <w:bCs/>
                <w:lang w:val="ru-RU"/>
              </w:rPr>
              <w:t xml:space="preserve">Б. </w:t>
            </w:r>
            <w:proofErr w:type="spellStart"/>
            <w:r w:rsidRPr="00DF3D90">
              <w:rPr>
                <w:b/>
                <w:bCs/>
                <w:lang w:val="ru-RU"/>
              </w:rPr>
              <w:t>Кваліфікація</w:t>
            </w:r>
            <w:proofErr w:type="spellEnd"/>
            <w:r w:rsidRPr="00DF3D90">
              <w:rPr>
                <w:b/>
                <w:bCs/>
                <w:lang w:val="ru-RU"/>
              </w:rPr>
              <w:t xml:space="preserve"> </w:t>
            </w:r>
            <w:proofErr w:type="spellStart"/>
            <w:r w:rsidRPr="00DF3D90">
              <w:rPr>
                <w:b/>
                <w:bCs/>
                <w:lang w:val="ru-RU"/>
              </w:rPr>
              <w:t>команди</w:t>
            </w:r>
            <w:proofErr w:type="spellEnd"/>
            <w:r w:rsidRPr="00DF3D90">
              <w:rPr>
                <w:b/>
                <w:bCs/>
                <w:lang w:val="ru-RU"/>
              </w:rPr>
              <w:t xml:space="preserve"> та </w:t>
            </w:r>
            <w:proofErr w:type="spellStart"/>
            <w:r w:rsidRPr="00DF3D90">
              <w:rPr>
                <w:b/>
                <w:bCs/>
                <w:lang w:val="ru-RU"/>
              </w:rPr>
              <w:t>досвід</w:t>
            </w:r>
            <w:proofErr w:type="spellEnd"/>
            <w:r w:rsidRPr="00DF3D90">
              <w:rPr>
                <w:b/>
                <w:bCs/>
                <w:lang w:val="ru-RU"/>
              </w:rPr>
              <w:t xml:space="preserve"> (</w:t>
            </w:r>
            <w:proofErr w:type="spellStart"/>
            <w:r w:rsidRPr="00DF3D90">
              <w:rPr>
                <w:b/>
                <w:bCs/>
                <w:lang w:val="ru-RU"/>
              </w:rPr>
              <w:t>Оцінюється</w:t>
            </w:r>
            <w:proofErr w:type="spellEnd"/>
            <w:r w:rsidRPr="00DF3D90">
              <w:rPr>
                <w:b/>
                <w:bCs/>
                <w:lang w:val="ru-RU"/>
              </w:rPr>
              <w:t xml:space="preserve">: </w:t>
            </w:r>
            <w:proofErr w:type="spellStart"/>
            <w:r w:rsidRPr="00DF3D90">
              <w:rPr>
                <w:b/>
                <w:bCs/>
                <w:lang w:val="ru-RU"/>
              </w:rPr>
              <w:t>Фаховість</w:t>
            </w:r>
            <w:proofErr w:type="spellEnd"/>
            <w:r w:rsidRPr="00DF3D90">
              <w:rPr>
                <w:b/>
                <w:bCs/>
                <w:lang w:val="ru-RU"/>
              </w:rPr>
              <w:t xml:space="preserve"> </w:t>
            </w:r>
            <w:proofErr w:type="spellStart"/>
            <w:r w:rsidRPr="00DF3D90">
              <w:rPr>
                <w:b/>
                <w:bCs/>
                <w:lang w:val="ru-RU"/>
              </w:rPr>
              <w:t>команди</w:t>
            </w:r>
            <w:proofErr w:type="spellEnd"/>
            <w:r w:rsidRPr="00DF3D90">
              <w:rPr>
                <w:b/>
                <w:bCs/>
                <w:lang w:val="ru-RU"/>
              </w:rPr>
              <w:t xml:space="preserve"> — 35%)</w:t>
            </w:r>
          </w:p>
        </w:tc>
      </w:tr>
      <w:tr w:rsidR="009438E9" w14:paraId="2AFE1C23" w14:textId="77777777" w:rsidTr="6C2EEF7E">
        <w:tc>
          <w:tcPr>
            <w:tcW w:w="3000" w:type="pct"/>
            <w:vAlign w:val="center"/>
          </w:tcPr>
          <w:p w14:paraId="22B9B736" w14:textId="77777777" w:rsidR="009438E9" w:rsidRDefault="04EC61C0">
            <w:r w:rsidRPr="00DF3D90">
              <w:t>Резюме (CV) ключових експертів (кількісні/якісні методи), у формі додатків до листа:</w:t>
            </w:r>
          </w:p>
        </w:tc>
        <w:tc>
          <w:tcPr>
            <w:tcW w:w="2000" w:type="pct"/>
            <w:vAlign w:val="center"/>
          </w:tcPr>
          <w:p w14:paraId="526EC9B1" w14:textId="77777777" w:rsidR="009438E9" w:rsidRDefault="04EC61C0">
            <w:r w:rsidRPr="00DF3D90">
              <w:rPr>
                <w:lang w:val="ru-RU"/>
              </w:rPr>
              <w:t>Додано/Не додано до листа</w:t>
            </w:r>
          </w:p>
        </w:tc>
      </w:tr>
      <w:tr w:rsidR="009438E9" w14:paraId="2B2E3E17" w14:textId="77777777" w:rsidTr="6C2EEF7E">
        <w:tc>
          <w:tcPr>
            <w:tcW w:w="3000" w:type="pct"/>
            <w:vAlign w:val="center"/>
          </w:tcPr>
          <w:p w14:paraId="3ECFD7BC" w14:textId="0B30E733" w:rsidR="009438E9" w:rsidRDefault="04EC61C0">
            <w:r w:rsidRPr="00DF3D90">
              <w:t>Короткий опис досвіду виконання аналогічних досліджень (сфера громадянського суспільства,</w:t>
            </w:r>
            <w:r w:rsidR="07484260" w:rsidRPr="00DF3D90">
              <w:t xml:space="preserve"> поєднання кількісних та якісних методів,</w:t>
            </w:r>
            <w:r w:rsidRPr="00DF3D90">
              <w:t xml:space="preserve"> соціологічні дослідження</w:t>
            </w:r>
            <w:r w:rsidR="47496BB4" w:rsidRPr="00DF3D90">
              <w:t xml:space="preserve"> під час війни</w:t>
            </w:r>
            <w:r w:rsidRPr="00DF3D90">
              <w:t>, робота в кризових умовах):</w:t>
            </w:r>
          </w:p>
        </w:tc>
        <w:tc>
          <w:tcPr>
            <w:tcW w:w="2000" w:type="pct"/>
            <w:vAlign w:val="center"/>
          </w:tcPr>
          <w:p w14:paraId="53E83B14" w14:textId="77777777" w:rsidR="009438E9" w:rsidRDefault="04EC61C0">
            <w:r w:rsidRPr="6C2EEF7E">
              <w:rPr>
                <w:lang w:val="en-US"/>
              </w:rPr>
              <w:t>(поле для заповнення)</w:t>
            </w:r>
          </w:p>
        </w:tc>
      </w:tr>
      <w:tr w:rsidR="009438E9" w14:paraId="664F4441" w14:textId="77777777" w:rsidTr="6C2EEF7E">
        <w:tc>
          <w:tcPr>
            <w:tcW w:w="3000" w:type="pct"/>
            <w:vAlign w:val="center"/>
          </w:tcPr>
          <w:p w14:paraId="5DCDF3BC" w14:textId="77777777" w:rsidR="009438E9" w:rsidRDefault="04EC61C0">
            <w:proofErr w:type="spellStart"/>
            <w:r w:rsidRPr="00DF3D90">
              <w:rPr>
                <w:lang w:val="ru-RU"/>
              </w:rPr>
              <w:t>Приклади</w:t>
            </w:r>
            <w:proofErr w:type="spellEnd"/>
            <w:r w:rsidRPr="00DF3D90">
              <w:rPr>
                <w:lang w:val="ru-RU"/>
              </w:rPr>
              <w:t xml:space="preserve"> </w:t>
            </w:r>
            <w:proofErr w:type="spellStart"/>
            <w:r w:rsidRPr="00DF3D90">
              <w:rPr>
                <w:lang w:val="ru-RU"/>
              </w:rPr>
              <w:t>релевантних</w:t>
            </w:r>
            <w:proofErr w:type="spellEnd"/>
            <w:r w:rsidRPr="00DF3D90">
              <w:rPr>
                <w:lang w:val="ru-RU"/>
              </w:rPr>
              <w:t xml:space="preserve"> </w:t>
            </w:r>
            <w:proofErr w:type="spellStart"/>
            <w:r w:rsidRPr="00DF3D90">
              <w:rPr>
                <w:lang w:val="ru-RU"/>
              </w:rPr>
              <w:t>виконаних</w:t>
            </w:r>
            <w:proofErr w:type="spellEnd"/>
            <w:r w:rsidRPr="00DF3D90">
              <w:rPr>
                <w:lang w:val="ru-RU"/>
              </w:rPr>
              <w:t xml:space="preserve"> </w:t>
            </w:r>
            <w:proofErr w:type="spellStart"/>
            <w:r w:rsidRPr="00DF3D90">
              <w:rPr>
                <w:lang w:val="ru-RU"/>
              </w:rPr>
              <w:t>досліджень</w:t>
            </w:r>
            <w:proofErr w:type="spellEnd"/>
            <w:r w:rsidRPr="00DF3D90">
              <w:rPr>
                <w:lang w:val="ru-RU"/>
              </w:rPr>
              <w:t xml:space="preserve"> (</w:t>
            </w:r>
            <w:proofErr w:type="spellStart"/>
            <w:r w:rsidRPr="00DF3D90">
              <w:rPr>
                <w:lang w:val="ru-RU"/>
              </w:rPr>
              <w:t>відкриті</w:t>
            </w:r>
            <w:proofErr w:type="spellEnd"/>
            <w:r w:rsidRPr="00DF3D90">
              <w:rPr>
                <w:lang w:val="ru-RU"/>
              </w:rPr>
              <w:t xml:space="preserve"> </w:t>
            </w:r>
            <w:proofErr w:type="spellStart"/>
            <w:r w:rsidRPr="00DF3D90">
              <w:rPr>
                <w:lang w:val="ru-RU"/>
              </w:rPr>
              <w:t>посилання</w:t>
            </w:r>
            <w:proofErr w:type="spellEnd"/>
            <w:r w:rsidRPr="00DF3D90">
              <w:rPr>
                <w:lang w:val="ru-RU"/>
              </w:rPr>
              <w:t xml:space="preserve"> на </w:t>
            </w:r>
            <w:proofErr w:type="spellStart"/>
            <w:r w:rsidRPr="00DF3D90">
              <w:rPr>
                <w:lang w:val="ru-RU"/>
              </w:rPr>
              <w:t>публікації</w:t>
            </w:r>
            <w:proofErr w:type="spellEnd"/>
            <w:r w:rsidRPr="00DF3D90">
              <w:rPr>
                <w:lang w:val="ru-RU"/>
              </w:rPr>
              <w:t xml:space="preserve"> </w:t>
            </w:r>
            <w:proofErr w:type="spellStart"/>
            <w:r w:rsidRPr="00DF3D90">
              <w:rPr>
                <w:lang w:val="ru-RU"/>
              </w:rPr>
              <w:t>чи</w:t>
            </w:r>
            <w:proofErr w:type="spellEnd"/>
            <w:r w:rsidRPr="00DF3D90">
              <w:rPr>
                <w:lang w:val="ru-RU"/>
              </w:rPr>
              <w:t xml:space="preserve"> </w:t>
            </w:r>
            <w:proofErr w:type="spellStart"/>
            <w:r w:rsidRPr="00DF3D90">
              <w:rPr>
                <w:lang w:val="ru-RU"/>
              </w:rPr>
              <w:t>звіти</w:t>
            </w:r>
            <w:proofErr w:type="spellEnd"/>
            <w:r w:rsidRPr="00DF3D90">
              <w:rPr>
                <w:lang w:val="ru-RU"/>
              </w:rPr>
              <w:t>):</w:t>
            </w:r>
          </w:p>
        </w:tc>
        <w:tc>
          <w:tcPr>
            <w:tcW w:w="2000" w:type="pct"/>
            <w:vAlign w:val="center"/>
          </w:tcPr>
          <w:p w14:paraId="2234003C" w14:textId="77777777" w:rsidR="009438E9" w:rsidRDefault="04EC61C0">
            <w:r w:rsidRPr="6C2EEF7E">
              <w:rPr>
                <w:lang w:val="en-US"/>
              </w:rPr>
              <w:t>(поле для заповнення)</w:t>
            </w:r>
          </w:p>
        </w:tc>
      </w:tr>
      <w:tr w:rsidR="009438E9" w14:paraId="67BE1337" w14:textId="77777777" w:rsidTr="6C2EEF7E">
        <w:tc>
          <w:tcPr>
            <w:tcW w:w="0" w:type="auto"/>
            <w:gridSpan w:val="2"/>
            <w:shd w:val="clear" w:color="auto" w:fill="DCE6F1"/>
          </w:tcPr>
          <w:p w14:paraId="18C0B28D" w14:textId="77777777" w:rsidR="009438E9" w:rsidRDefault="04EC61C0">
            <w:r w:rsidRPr="00DF3D90">
              <w:rPr>
                <w:b/>
                <w:bCs/>
                <w:lang w:val="ru-RU"/>
              </w:rPr>
              <w:t xml:space="preserve">3. </w:t>
            </w:r>
            <w:proofErr w:type="spellStart"/>
            <w:r w:rsidRPr="00DF3D90">
              <w:rPr>
                <w:b/>
                <w:bCs/>
                <w:lang w:val="ru-RU"/>
              </w:rPr>
              <w:t>Фінансова</w:t>
            </w:r>
            <w:proofErr w:type="spellEnd"/>
            <w:r w:rsidRPr="00DF3D90">
              <w:rPr>
                <w:b/>
                <w:bCs/>
                <w:lang w:val="ru-RU"/>
              </w:rPr>
              <w:t xml:space="preserve"> </w:t>
            </w:r>
            <w:proofErr w:type="spellStart"/>
            <w:r w:rsidRPr="00DF3D90">
              <w:rPr>
                <w:b/>
                <w:bCs/>
                <w:lang w:val="ru-RU"/>
              </w:rPr>
              <w:t>пропозиція</w:t>
            </w:r>
            <w:proofErr w:type="spellEnd"/>
            <w:r w:rsidRPr="00DF3D90">
              <w:rPr>
                <w:b/>
                <w:bCs/>
                <w:lang w:val="ru-RU"/>
              </w:rPr>
              <w:t xml:space="preserve"> (Вага в </w:t>
            </w:r>
            <w:proofErr w:type="spellStart"/>
            <w:r w:rsidRPr="00DF3D90">
              <w:rPr>
                <w:b/>
                <w:bCs/>
                <w:lang w:val="ru-RU"/>
              </w:rPr>
              <w:t>загальній</w:t>
            </w:r>
            <w:proofErr w:type="spellEnd"/>
            <w:r w:rsidRPr="00DF3D90">
              <w:rPr>
                <w:b/>
                <w:bCs/>
                <w:lang w:val="ru-RU"/>
              </w:rPr>
              <w:t xml:space="preserve"> </w:t>
            </w:r>
            <w:proofErr w:type="spellStart"/>
            <w:r w:rsidRPr="00DF3D90">
              <w:rPr>
                <w:b/>
                <w:bCs/>
                <w:lang w:val="ru-RU"/>
              </w:rPr>
              <w:t>оцінці</w:t>
            </w:r>
            <w:proofErr w:type="spellEnd"/>
            <w:r w:rsidRPr="00DF3D90">
              <w:rPr>
                <w:b/>
                <w:bCs/>
                <w:lang w:val="ru-RU"/>
              </w:rPr>
              <w:t xml:space="preserve"> — 25%)</w:t>
            </w:r>
          </w:p>
        </w:tc>
      </w:tr>
      <w:tr w:rsidR="009438E9" w14:paraId="1ED88B61" w14:textId="77777777" w:rsidTr="6C2EEF7E">
        <w:tc>
          <w:tcPr>
            <w:tcW w:w="3000" w:type="pct"/>
            <w:vAlign w:val="center"/>
          </w:tcPr>
          <w:p w14:paraId="1E57B73E" w14:textId="77777777" w:rsidR="009438E9" w:rsidRDefault="04EC61C0">
            <w:r w:rsidRPr="6C2EEF7E">
              <w:rPr>
                <w:lang w:val="en-US"/>
              </w:rPr>
              <w:t>Загальна вартість послуг (грн):</w:t>
            </w:r>
          </w:p>
        </w:tc>
        <w:tc>
          <w:tcPr>
            <w:tcW w:w="2000" w:type="pct"/>
            <w:vAlign w:val="center"/>
          </w:tcPr>
          <w:p w14:paraId="5F75F977" w14:textId="08757793" w:rsidR="009438E9" w:rsidRDefault="04EC61C0">
            <w:r w:rsidRPr="00DF3D90">
              <w:rPr>
                <w:lang w:val="ru-RU"/>
              </w:rPr>
              <w:t>____________________ грн. (Без ПДВ)</w:t>
            </w:r>
          </w:p>
        </w:tc>
      </w:tr>
      <w:tr w:rsidR="009438E9" w14:paraId="0D7F9C37" w14:textId="77777777" w:rsidTr="6C2EEF7E">
        <w:tc>
          <w:tcPr>
            <w:tcW w:w="3000" w:type="pct"/>
            <w:vAlign w:val="center"/>
          </w:tcPr>
          <w:p w14:paraId="43974670" w14:textId="77777777" w:rsidR="009438E9" w:rsidRDefault="04EC61C0">
            <w:proofErr w:type="spellStart"/>
            <w:r w:rsidRPr="00DF3D90">
              <w:rPr>
                <w:lang w:val="ru-RU"/>
              </w:rPr>
              <w:t>Детальний</w:t>
            </w:r>
            <w:proofErr w:type="spellEnd"/>
            <w:r w:rsidRPr="00DF3D90">
              <w:rPr>
                <w:lang w:val="ru-RU"/>
              </w:rPr>
              <w:t xml:space="preserve"> </w:t>
            </w:r>
            <w:proofErr w:type="spellStart"/>
            <w:r w:rsidRPr="00DF3D90">
              <w:rPr>
                <w:lang w:val="ru-RU"/>
              </w:rPr>
              <w:t>кошторис</w:t>
            </w:r>
            <w:proofErr w:type="spellEnd"/>
            <w:r w:rsidRPr="00DF3D90">
              <w:rPr>
                <w:lang w:val="ru-RU"/>
              </w:rPr>
              <w:t xml:space="preserve"> </w:t>
            </w:r>
            <w:proofErr w:type="spellStart"/>
            <w:r w:rsidRPr="00DF3D90">
              <w:rPr>
                <w:lang w:val="ru-RU"/>
              </w:rPr>
              <w:t>із</w:t>
            </w:r>
            <w:proofErr w:type="spellEnd"/>
            <w:r w:rsidRPr="00DF3D90">
              <w:rPr>
                <w:lang w:val="ru-RU"/>
              </w:rPr>
              <w:t xml:space="preserve"> </w:t>
            </w:r>
            <w:proofErr w:type="spellStart"/>
            <w:r w:rsidRPr="00DF3D90">
              <w:rPr>
                <w:lang w:val="ru-RU"/>
              </w:rPr>
              <w:t>розбивкою</w:t>
            </w:r>
            <w:proofErr w:type="spellEnd"/>
            <w:r w:rsidRPr="00DF3D90">
              <w:rPr>
                <w:lang w:val="ru-RU"/>
              </w:rPr>
              <w:t xml:space="preserve"> за </w:t>
            </w:r>
            <w:proofErr w:type="spellStart"/>
            <w:r w:rsidRPr="00DF3D90">
              <w:rPr>
                <w:lang w:val="ru-RU"/>
              </w:rPr>
              <w:t>статтями</w:t>
            </w:r>
            <w:proofErr w:type="spellEnd"/>
            <w:r w:rsidRPr="00DF3D90">
              <w:rPr>
                <w:lang w:val="ru-RU"/>
              </w:rPr>
              <w:t xml:space="preserve"> </w:t>
            </w:r>
            <w:proofErr w:type="spellStart"/>
            <w:r w:rsidRPr="00DF3D90">
              <w:rPr>
                <w:lang w:val="ru-RU"/>
              </w:rPr>
              <w:t>витрат</w:t>
            </w:r>
            <w:proofErr w:type="spellEnd"/>
            <w:r w:rsidRPr="00DF3D90">
              <w:rPr>
                <w:lang w:val="ru-RU"/>
              </w:rPr>
              <w:t xml:space="preserve"> та </w:t>
            </w:r>
            <w:proofErr w:type="spellStart"/>
            <w:r w:rsidRPr="00DF3D90">
              <w:rPr>
                <w:lang w:val="ru-RU"/>
              </w:rPr>
              <w:t>етапами</w:t>
            </w:r>
            <w:proofErr w:type="spellEnd"/>
            <w:r w:rsidRPr="00DF3D90">
              <w:rPr>
                <w:lang w:val="ru-RU"/>
              </w:rPr>
              <w:t xml:space="preserve"> оплати:</w:t>
            </w:r>
          </w:p>
        </w:tc>
        <w:tc>
          <w:tcPr>
            <w:tcW w:w="2000" w:type="pct"/>
            <w:vAlign w:val="center"/>
          </w:tcPr>
          <w:p w14:paraId="369A86DF" w14:textId="77777777" w:rsidR="009438E9" w:rsidRDefault="04EC61C0">
            <w:r w:rsidRPr="00DF3D90">
              <w:rPr>
                <w:lang w:val="ru-RU"/>
              </w:rPr>
              <w:t>Додано/Не додано до листа</w:t>
            </w:r>
          </w:p>
        </w:tc>
      </w:tr>
    </w:tbl>
    <w:p w14:paraId="72A3D3EC" w14:textId="77777777" w:rsidR="009438E9" w:rsidRDefault="009438E9">
      <w:pPr>
        <w:spacing w:after="300"/>
      </w:pPr>
    </w:p>
    <w:p w14:paraId="0D0B940D" w14:textId="3F22A25D" w:rsidR="009438E9" w:rsidRDefault="04EC61C0" w:rsidP="6C2EEF7E">
      <w:pPr>
        <w:spacing w:after="100"/>
      </w:pPr>
      <w:r w:rsidRPr="00DF3D90">
        <w:rPr>
          <w:lang w:val="ru-RU"/>
        </w:rPr>
        <w:t xml:space="preserve">Я, _____________________ </w:t>
      </w:r>
      <w:proofErr w:type="spellStart"/>
      <w:r w:rsidRPr="00DF3D90">
        <w:rPr>
          <w:lang w:val="ru-RU"/>
        </w:rPr>
        <w:t>підтверджую</w:t>
      </w:r>
      <w:proofErr w:type="spellEnd"/>
      <w:r w:rsidRPr="00DF3D90">
        <w:rPr>
          <w:lang w:val="ru-RU"/>
        </w:rPr>
        <w:t xml:space="preserve">, </w:t>
      </w:r>
      <w:proofErr w:type="spellStart"/>
      <w:r w:rsidRPr="00DF3D90">
        <w:rPr>
          <w:lang w:val="ru-RU"/>
        </w:rPr>
        <w:t>що</w:t>
      </w:r>
      <w:proofErr w:type="spellEnd"/>
      <w:r w:rsidRPr="00DF3D90">
        <w:rPr>
          <w:lang w:val="ru-RU"/>
        </w:rPr>
        <w:t xml:space="preserve"> вся </w:t>
      </w:r>
      <w:proofErr w:type="spellStart"/>
      <w:r w:rsidRPr="00DF3D90">
        <w:rPr>
          <w:lang w:val="ru-RU"/>
        </w:rPr>
        <w:t>зазначена</w:t>
      </w:r>
      <w:proofErr w:type="spellEnd"/>
      <w:r w:rsidRPr="00DF3D90">
        <w:rPr>
          <w:lang w:val="ru-RU"/>
        </w:rPr>
        <w:t xml:space="preserve"> в </w:t>
      </w:r>
      <w:proofErr w:type="spellStart"/>
      <w:r w:rsidRPr="00DF3D90">
        <w:rPr>
          <w:lang w:val="ru-RU"/>
        </w:rPr>
        <w:t>даній</w:t>
      </w:r>
      <w:proofErr w:type="spellEnd"/>
      <w:r w:rsidRPr="00DF3D90">
        <w:rPr>
          <w:lang w:val="ru-RU"/>
        </w:rPr>
        <w:t xml:space="preserve"> </w:t>
      </w:r>
      <w:proofErr w:type="spellStart"/>
      <w:r w:rsidRPr="00DF3D90">
        <w:rPr>
          <w:lang w:val="ru-RU"/>
        </w:rPr>
        <w:t>формі</w:t>
      </w:r>
      <w:proofErr w:type="spellEnd"/>
      <w:r w:rsidRPr="00DF3D90">
        <w:rPr>
          <w:lang w:val="ru-RU"/>
        </w:rPr>
        <w:t xml:space="preserve"> </w:t>
      </w:r>
      <w:proofErr w:type="spellStart"/>
      <w:r w:rsidRPr="00DF3D90">
        <w:rPr>
          <w:lang w:val="ru-RU"/>
        </w:rPr>
        <w:t>інформація</w:t>
      </w:r>
      <w:proofErr w:type="spellEnd"/>
      <w:r w:rsidRPr="00DF3D90">
        <w:rPr>
          <w:lang w:val="ru-RU"/>
        </w:rPr>
        <w:t xml:space="preserve"> є </w:t>
      </w:r>
      <w:proofErr w:type="spellStart"/>
      <w:r w:rsidRPr="00DF3D90">
        <w:rPr>
          <w:lang w:val="ru-RU"/>
        </w:rPr>
        <w:t>повною</w:t>
      </w:r>
      <w:proofErr w:type="spellEnd"/>
      <w:r w:rsidRPr="00DF3D90">
        <w:rPr>
          <w:lang w:val="ru-RU"/>
        </w:rPr>
        <w:t xml:space="preserve"> та </w:t>
      </w:r>
      <w:proofErr w:type="spellStart"/>
      <w:r w:rsidRPr="00DF3D90">
        <w:rPr>
          <w:lang w:val="ru-RU"/>
        </w:rPr>
        <w:t>достовірною</w:t>
      </w:r>
      <w:proofErr w:type="spellEnd"/>
      <w:r w:rsidRPr="00DF3D90">
        <w:rPr>
          <w:lang w:val="ru-RU"/>
        </w:rPr>
        <w:t xml:space="preserve">. У </w:t>
      </w:r>
      <w:proofErr w:type="spellStart"/>
      <w:r w:rsidRPr="00DF3D90">
        <w:rPr>
          <w:lang w:val="ru-RU"/>
        </w:rPr>
        <w:t>разі</w:t>
      </w:r>
      <w:proofErr w:type="spellEnd"/>
      <w:r w:rsidRPr="00DF3D90">
        <w:rPr>
          <w:lang w:val="ru-RU"/>
        </w:rPr>
        <w:t xml:space="preserve"> </w:t>
      </w:r>
      <w:proofErr w:type="spellStart"/>
      <w:r w:rsidRPr="00DF3D90">
        <w:rPr>
          <w:lang w:val="ru-RU"/>
        </w:rPr>
        <w:t>виявлення</w:t>
      </w:r>
      <w:proofErr w:type="spellEnd"/>
      <w:r w:rsidRPr="00DF3D90">
        <w:rPr>
          <w:lang w:val="ru-RU"/>
        </w:rPr>
        <w:t xml:space="preserve"> </w:t>
      </w:r>
      <w:proofErr w:type="spellStart"/>
      <w:r w:rsidRPr="00DF3D90">
        <w:rPr>
          <w:lang w:val="ru-RU"/>
        </w:rPr>
        <w:t>недостовірних</w:t>
      </w:r>
      <w:proofErr w:type="spellEnd"/>
      <w:r w:rsidRPr="00DF3D90">
        <w:rPr>
          <w:lang w:val="ru-RU"/>
        </w:rPr>
        <w:t xml:space="preserve"> </w:t>
      </w:r>
      <w:proofErr w:type="spellStart"/>
      <w:r w:rsidRPr="00DF3D90">
        <w:rPr>
          <w:lang w:val="ru-RU"/>
        </w:rPr>
        <w:t>даних</w:t>
      </w:r>
      <w:proofErr w:type="spellEnd"/>
      <w:r w:rsidRPr="00DF3D90">
        <w:rPr>
          <w:lang w:val="ru-RU"/>
        </w:rPr>
        <w:t xml:space="preserve">, я </w:t>
      </w:r>
      <w:proofErr w:type="spellStart"/>
      <w:r w:rsidRPr="00DF3D90">
        <w:rPr>
          <w:lang w:val="ru-RU"/>
        </w:rPr>
        <w:t>усвідомлюю</w:t>
      </w:r>
      <w:proofErr w:type="spellEnd"/>
      <w:r w:rsidRPr="00DF3D90">
        <w:rPr>
          <w:lang w:val="ru-RU"/>
        </w:rPr>
        <w:t xml:space="preserve"> </w:t>
      </w:r>
      <w:proofErr w:type="spellStart"/>
      <w:r w:rsidRPr="00DF3D90">
        <w:rPr>
          <w:lang w:val="ru-RU"/>
        </w:rPr>
        <w:t>можливі</w:t>
      </w:r>
      <w:proofErr w:type="spellEnd"/>
      <w:r w:rsidRPr="00DF3D90">
        <w:rPr>
          <w:lang w:val="ru-RU"/>
        </w:rPr>
        <w:t xml:space="preserve"> </w:t>
      </w:r>
      <w:proofErr w:type="spellStart"/>
      <w:r w:rsidRPr="00DF3D90">
        <w:rPr>
          <w:lang w:val="ru-RU"/>
        </w:rPr>
        <w:t>наслідки</w:t>
      </w:r>
      <w:proofErr w:type="spellEnd"/>
      <w:r w:rsidRPr="00DF3D90">
        <w:rPr>
          <w:lang w:val="ru-RU"/>
        </w:rPr>
        <w:t xml:space="preserve">, </w:t>
      </w:r>
      <w:proofErr w:type="spellStart"/>
      <w:r w:rsidRPr="00DF3D90">
        <w:rPr>
          <w:lang w:val="ru-RU"/>
        </w:rPr>
        <w:t>включаючи</w:t>
      </w:r>
      <w:proofErr w:type="spellEnd"/>
      <w:r w:rsidRPr="00DF3D90">
        <w:rPr>
          <w:lang w:val="ru-RU"/>
        </w:rPr>
        <w:t xml:space="preserve"> </w:t>
      </w:r>
      <w:proofErr w:type="spellStart"/>
      <w:r w:rsidRPr="00DF3D90">
        <w:rPr>
          <w:lang w:val="ru-RU"/>
        </w:rPr>
        <w:t>відмову</w:t>
      </w:r>
      <w:proofErr w:type="spellEnd"/>
      <w:r w:rsidRPr="00DF3D90">
        <w:rPr>
          <w:lang w:val="ru-RU"/>
        </w:rPr>
        <w:t xml:space="preserve"> в </w:t>
      </w:r>
      <w:proofErr w:type="spellStart"/>
      <w:r w:rsidRPr="00DF3D90">
        <w:rPr>
          <w:lang w:val="ru-RU"/>
        </w:rPr>
        <w:t>участі</w:t>
      </w:r>
      <w:proofErr w:type="spellEnd"/>
      <w:r w:rsidRPr="00DF3D90">
        <w:rPr>
          <w:lang w:val="ru-RU"/>
        </w:rPr>
        <w:t xml:space="preserve"> у </w:t>
      </w:r>
      <w:proofErr w:type="spellStart"/>
      <w:r w:rsidRPr="00DF3D90">
        <w:rPr>
          <w:lang w:val="ru-RU"/>
        </w:rPr>
        <w:t>процедурі</w:t>
      </w:r>
      <w:proofErr w:type="spellEnd"/>
      <w:r w:rsidRPr="00DF3D90">
        <w:rPr>
          <w:lang w:val="ru-RU"/>
        </w:rPr>
        <w:t xml:space="preserve"> </w:t>
      </w:r>
      <w:proofErr w:type="spellStart"/>
      <w:r w:rsidRPr="00DF3D90">
        <w:rPr>
          <w:lang w:val="ru-RU"/>
        </w:rPr>
        <w:t>закупівлі</w:t>
      </w:r>
      <w:proofErr w:type="spellEnd"/>
      <w:r w:rsidRPr="00DF3D90">
        <w:rPr>
          <w:lang w:val="ru-RU"/>
        </w:rPr>
        <w:t xml:space="preserve"> </w:t>
      </w:r>
      <w:proofErr w:type="spellStart"/>
      <w:r w:rsidRPr="00DF3D90">
        <w:rPr>
          <w:lang w:val="ru-RU"/>
        </w:rPr>
        <w:t>або</w:t>
      </w:r>
      <w:proofErr w:type="spellEnd"/>
      <w:r w:rsidRPr="00DF3D90">
        <w:rPr>
          <w:lang w:val="ru-RU"/>
        </w:rPr>
        <w:t xml:space="preserve"> </w:t>
      </w:r>
      <w:proofErr w:type="spellStart"/>
      <w:r w:rsidRPr="00DF3D90">
        <w:rPr>
          <w:lang w:val="ru-RU"/>
        </w:rPr>
        <w:t>розірвання</w:t>
      </w:r>
      <w:proofErr w:type="spellEnd"/>
      <w:r w:rsidRPr="00DF3D90">
        <w:rPr>
          <w:lang w:val="ru-RU"/>
        </w:rPr>
        <w:t xml:space="preserve"> контракту.</w:t>
      </w:r>
    </w:p>
    <w:p w14:paraId="014CB71D" w14:textId="77777777" w:rsidR="009438E9" w:rsidRDefault="04EC61C0">
      <w:pPr>
        <w:spacing w:after="100"/>
      </w:pPr>
      <w:r w:rsidRPr="6C2EEF7E">
        <w:rPr>
          <w:lang w:val="en-US"/>
        </w:rPr>
        <w:t>_____________ (Підпис)</w:t>
      </w:r>
    </w:p>
    <w:p w14:paraId="22FDECC7" w14:textId="77777777" w:rsidR="009438E9" w:rsidRDefault="04EC61C0">
      <w:pPr>
        <w:spacing w:after="100"/>
      </w:pPr>
      <w:r w:rsidRPr="6C2EEF7E">
        <w:rPr>
          <w:lang w:val="en-US"/>
        </w:rPr>
        <w:t>_____________ (Дата)</w:t>
      </w:r>
    </w:p>
    <w:sectPr w:rsidR="009438E9"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9617C"/>
    <w:multiLevelType w:val="hybridMultilevel"/>
    <w:tmpl w:val="4B685B0C"/>
    <w:lvl w:ilvl="0" w:tplc="60F64AA8">
      <w:start w:val="1"/>
      <w:numFmt w:val="bullet"/>
      <w:lvlText w:val="●"/>
      <w:lvlJc w:val="left"/>
      <w:pPr>
        <w:ind w:left="720" w:hanging="360"/>
      </w:pPr>
    </w:lvl>
    <w:lvl w:ilvl="1" w:tplc="5C021476">
      <w:start w:val="1"/>
      <w:numFmt w:val="bullet"/>
      <w:lvlText w:val="○"/>
      <w:lvlJc w:val="left"/>
      <w:pPr>
        <w:ind w:left="1440" w:hanging="360"/>
      </w:pPr>
    </w:lvl>
    <w:lvl w:ilvl="2" w:tplc="368CF08E">
      <w:start w:val="1"/>
      <w:numFmt w:val="bullet"/>
      <w:lvlText w:val="■"/>
      <w:lvlJc w:val="left"/>
      <w:pPr>
        <w:ind w:left="2160" w:hanging="360"/>
      </w:pPr>
    </w:lvl>
    <w:lvl w:ilvl="3" w:tplc="F6BC1BAC">
      <w:start w:val="1"/>
      <w:numFmt w:val="bullet"/>
      <w:lvlText w:val="●"/>
      <w:lvlJc w:val="left"/>
      <w:pPr>
        <w:ind w:left="2880" w:hanging="360"/>
      </w:pPr>
    </w:lvl>
    <w:lvl w:ilvl="4" w:tplc="D56E79BC">
      <w:start w:val="1"/>
      <w:numFmt w:val="bullet"/>
      <w:lvlText w:val="○"/>
      <w:lvlJc w:val="left"/>
      <w:pPr>
        <w:ind w:left="3600" w:hanging="360"/>
      </w:pPr>
    </w:lvl>
    <w:lvl w:ilvl="5" w:tplc="94B2F97E">
      <w:start w:val="1"/>
      <w:numFmt w:val="bullet"/>
      <w:lvlText w:val="■"/>
      <w:lvlJc w:val="left"/>
      <w:pPr>
        <w:ind w:left="4320" w:hanging="360"/>
      </w:pPr>
    </w:lvl>
    <w:lvl w:ilvl="6" w:tplc="070CD46C">
      <w:start w:val="1"/>
      <w:numFmt w:val="bullet"/>
      <w:lvlText w:val="●"/>
      <w:lvlJc w:val="left"/>
      <w:pPr>
        <w:ind w:left="5040" w:hanging="360"/>
      </w:pPr>
    </w:lvl>
    <w:lvl w:ilvl="7" w:tplc="E8106DBC">
      <w:start w:val="1"/>
      <w:numFmt w:val="bullet"/>
      <w:lvlText w:val="●"/>
      <w:lvlJc w:val="left"/>
      <w:pPr>
        <w:ind w:left="5760" w:hanging="360"/>
      </w:pPr>
    </w:lvl>
    <w:lvl w:ilvl="8" w:tplc="4974494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8E9"/>
    <w:rsid w:val="00267AD7"/>
    <w:rsid w:val="009438E9"/>
    <w:rsid w:val="00DF3D90"/>
    <w:rsid w:val="00DF6F73"/>
    <w:rsid w:val="03641B8D"/>
    <w:rsid w:val="04EC61C0"/>
    <w:rsid w:val="07484260"/>
    <w:rsid w:val="0D5A5BC6"/>
    <w:rsid w:val="44E8672F"/>
    <w:rsid w:val="47496BB4"/>
    <w:rsid w:val="521A4612"/>
    <w:rsid w:val="56F64AF9"/>
    <w:rsid w:val="6C2EE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DA35A"/>
  <w15:docId w15:val="{238DA60C-9060-7647-9D02-E8B720EEF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ви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інцевої ви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1672</Words>
  <Characters>954</Characters>
  <Application>Microsoft Office Word</Application>
  <DocSecurity>0</DocSecurity>
  <Lines>7</Lines>
  <Paragraphs>5</Paragraphs>
  <ScaleCrop>false</ScaleCrop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Yuliya Pryshchepa</cp:lastModifiedBy>
  <cp:revision>4</cp:revision>
  <dcterms:created xsi:type="dcterms:W3CDTF">2026-09-10T10:38:00Z</dcterms:created>
  <dcterms:modified xsi:type="dcterms:W3CDTF">2026-09-10T12:03:00Z</dcterms:modified>
</cp:coreProperties>
</file>